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9B2B6" w14:textId="3841BDBF" w:rsidR="00D26D02" w:rsidRDefault="005D5522" w:rsidP="00A1119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val="kk-KZ" w:eastAsia="ru-RU"/>
        </w:rPr>
        <w:t>Әдіснама және талдау бас</w:t>
      </w:r>
      <w:r w:rsidR="0091532C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val="kk-KZ" w:eastAsia="ru-RU"/>
        </w:rPr>
        <w:t>қ</w:t>
      </w:r>
      <w:r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val="kk-KZ" w:eastAsia="ru-RU"/>
        </w:rPr>
        <w:t xml:space="preserve">армасының бас </w:t>
      </w:r>
      <w:r w:rsidR="007A6E68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val="kk-KZ" w:eastAsia="ru-RU"/>
        </w:rPr>
        <w:t>маман</w:t>
      </w:r>
      <w:r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u w:val="single"/>
          <w:bdr w:val="none" w:sz="0" w:space="0" w:color="auto" w:frame="1"/>
          <w:lang w:val="kk-KZ" w:eastAsia="ru-RU"/>
        </w:rPr>
        <w:t>ы</w:t>
      </w:r>
    </w:p>
    <w:p w14:paraId="1249EF59" w14:textId="77777777" w:rsidR="00D26D02" w:rsidRDefault="00D26D02" w:rsidP="00D26D0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14:paraId="396FED4B" w14:textId="6D1B6012" w:rsidR="00D26D02" w:rsidRPr="007A6E68" w:rsidRDefault="005D5522" w:rsidP="0083013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  <w:r w:rsidRPr="007A6E68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val="kk-KZ" w:eastAsia="ru-RU"/>
        </w:rPr>
        <w:t>Міндеттері</w:t>
      </w:r>
      <w:r w:rsidR="00D26D02" w:rsidRPr="007A6E68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:</w:t>
      </w:r>
    </w:p>
    <w:p w14:paraId="26908F59" w14:textId="2BA7A711" w:rsidR="006529EB" w:rsidRPr="007A6E68" w:rsidRDefault="005D5522" w:rsidP="007A6E68">
      <w:pPr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E68">
        <w:rPr>
          <w:rFonts w:ascii="Times New Roman" w:hAnsi="Times New Roman" w:cs="Times New Roman"/>
          <w:sz w:val="24"/>
          <w:szCs w:val="24"/>
          <w:lang w:val="kk-KZ"/>
        </w:rPr>
        <w:t>Қаржылық көрсеткіштердің серпініне мониторинг жүргізу;</w:t>
      </w:r>
    </w:p>
    <w:p w14:paraId="72AA4AD3" w14:textId="39B5A2DE" w:rsidR="006529EB" w:rsidRPr="007A6E68" w:rsidRDefault="007A6E68" w:rsidP="007A6E68">
      <w:pPr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E68">
        <w:rPr>
          <w:rFonts w:ascii="Times New Roman" w:hAnsi="Times New Roman" w:cs="Times New Roman"/>
          <w:sz w:val="24"/>
          <w:szCs w:val="24"/>
          <w:lang w:val="kk-KZ"/>
        </w:rPr>
        <w:t>Заңнамаға өзгерістер енгізу жобаларын</w:t>
      </w:r>
      <w:r w:rsidRPr="007A6E68">
        <w:rPr>
          <w:rFonts w:ascii="Times New Roman" w:hAnsi="Times New Roman" w:cs="Times New Roman"/>
          <w:sz w:val="24"/>
          <w:szCs w:val="24"/>
          <w:lang w:val="kk-KZ"/>
        </w:rPr>
        <w:t>, і</w:t>
      </w:r>
      <w:r w:rsidR="005D5522" w:rsidRPr="007A6E68">
        <w:rPr>
          <w:rFonts w:ascii="Times New Roman" w:hAnsi="Times New Roman" w:cs="Times New Roman"/>
          <w:sz w:val="24"/>
          <w:szCs w:val="24"/>
          <w:lang w:val="kk-KZ"/>
        </w:rPr>
        <w:t>шкі нормативтік құжаттарды, қағидаларды, әдістемелерді әзірлеу;</w:t>
      </w:r>
    </w:p>
    <w:p w14:paraId="08A99850" w14:textId="2A4ACF3B" w:rsidR="006529EB" w:rsidRPr="007A6E68" w:rsidRDefault="005D5522" w:rsidP="007A6E68">
      <w:pPr>
        <w:numPr>
          <w:ilvl w:val="0"/>
          <w:numId w:val="4"/>
        </w:numPr>
        <w:tabs>
          <w:tab w:val="clear" w:pos="720"/>
          <w:tab w:val="num" w:pos="360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E68">
        <w:rPr>
          <w:rFonts w:ascii="Times New Roman" w:hAnsi="Times New Roman" w:cs="Times New Roman"/>
          <w:sz w:val="24"/>
          <w:szCs w:val="24"/>
          <w:lang w:val="kk-KZ"/>
        </w:rPr>
        <w:t>Талдамалық мақалаларды, есептемелерді, жазбаларды, анықтамалық материалдар мен таныстырылымдарды дайындау.</w:t>
      </w:r>
    </w:p>
    <w:p w14:paraId="3D490EE0" w14:textId="77777777" w:rsidR="00830133" w:rsidRPr="007A6E68" w:rsidRDefault="00830133" w:rsidP="00A1119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</w:pPr>
    </w:p>
    <w:p w14:paraId="24E0C658" w14:textId="2E443CD4" w:rsidR="00D26D02" w:rsidRPr="007A6E68" w:rsidRDefault="005D5522" w:rsidP="00A1119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03233"/>
          <w:sz w:val="24"/>
          <w:szCs w:val="24"/>
          <w:lang w:eastAsia="ru-RU"/>
        </w:rPr>
      </w:pPr>
      <w:r w:rsidRPr="007A6E68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val="kk-KZ" w:eastAsia="ru-RU"/>
        </w:rPr>
        <w:t>Талаптар</w:t>
      </w:r>
      <w:r w:rsidR="00D26D02" w:rsidRPr="007A6E68">
        <w:rPr>
          <w:rFonts w:ascii="Times New Roman" w:eastAsia="Times New Roman" w:hAnsi="Times New Roman" w:cs="Times New Roman"/>
          <w:b/>
          <w:bCs/>
          <w:color w:val="303233"/>
          <w:sz w:val="24"/>
          <w:szCs w:val="24"/>
          <w:bdr w:val="none" w:sz="0" w:space="0" w:color="auto" w:frame="1"/>
          <w:lang w:eastAsia="ru-RU"/>
        </w:rPr>
        <w:t>:</w:t>
      </w:r>
    </w:p>
    <w:p w14:paraId="5E25D617" w14:textId="487E60F0" w:rsidR="00D26D02" w:rsidRPr="007A6E68" w:rsidRDefault="00CC6C19" w:rsidP="007A6E6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E68">
        <w:rPr>
          <w:rFonts w:ascii="Times New Roman" w:hAnsi="Times New Roman" w:cs="Times New Roman"/>
          <w:sz w:val="24"/>
          <w:szCs w:val="24"/>
          <w:lang w:val="kk-KZ"/>
        </w:rPr>
        <w:t xml:space="preserve">жоғары қаржылық немесе экономикалық білім; </w:t>
      </w:r>
    </w:p>
    <w:p w14:paraId="6C930C11" w14:textId="19BFC307" w:rsidR="00074F38" w:rsidRPr="007A6E68" w:rsidRDefault="00CC6C19" w:rsidP="007A6E6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E68">
        <w:rPr>
          <w:rFonts w:ascii="Times New Roman" w:hAnsi="Times New Roman" w:cs="Times New Roman"/>
          <w:sz w:val="24"/>
          <w:szCs w:val="24"/>
          <w:lang w:val="kk-KZ"/>
        </w:rPr>
        <w:t xml:space="preserve">қаржы ұйымдарында жұмыс істеу өтілі кемінде үш жыл; </w:t>
      </w:r>
    </w:p>
    <w:p w14:paraId="6042CE9A" w14:textId="2C5F446B" w:rsidR="00D26D02" w:rsidRPr="007A6E68" w:rsidRDefault="00CC6C19" w:rsidP="007A6E6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E68">
        <w:rPr>
          <w:rFonts w:ascii="Times New Roman" w:hAnsi="Times New Roman" w:cs="Times New Roman"/>
          <w:sz w:val="24"/>
          <w:szCs w:val="24"/>
          <w:lang w:val="kk-KZ"/>
        </w:rPr>
        <w:t xml:space="preserve">ҚР банк заңнамасын білу; </w:t>
      </w:r>
    </w:p>
    <w:p w14:paraId="528EAC87" w14:textId="2CAC2B7B" w:rsidR="00CC6C19" w:rsidRPr="007A6E68" w:rsidRDefault="00CC6C19" w:rsidP="007A6E6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E68">
        <w:rPr>
          <w:rFonts w:ascii="Times New Roman" w:hAnsi="Times New Roman" w:cs="Times New Roman"/>
          <w:sz w:val="24"/>
          <w:szCs w:val="24"/>
          <w:lang w:val="kk-KZ"/>
        </w:rPr>
        <w:t xml:space="preserve">қаржылық талдау дағдылары, қаржылық талдаудың сандық және сапалық әдістерін меңгеру және талдамалық мақалалар жазу;  </w:t>
      </w:r>
    </w:p>
    <w:p w14:paraId="31B66C82" w14:textId="6844DB1E" w:rsidR="006529EB" w:rsidRPr="007A6E68" w:rsidRDefault="0091532C" w:rsidP="007A6E6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E68">
        <w:rPr>
          <w:rFonts w:ascii="Times New Roman" w:hAnsi="Times New Roman" w:cs="Times New Roman"/>
          <w:sz w:val="24"/>
          <w:szCs w:val="24"/>
          <w:lang w:val="kk-KZ"/>
        </w:rPr>
        <w:t>банктердің қаржылық ахуалына талдау жүргізу және баға беру қабілеті</w:t>
      </w:r>
      <w:r w:rsidR="006529EB" w:rsidRPr="007A6E68">
        <w:rPr>
          <w:rFonts w:ascii="Times New Roman" w:hAnsi="Times New Roman" w:cs="Times New Roman"/>
          <w:sz w:val="24"/>
          <w:szCs w:val="24"/>
        </w:rPr>
        <w:t>;</w:t>
      </w:r>
    </w:p>
    <w:p w14:paraId="108924E5" w14:textId="308F47BA" w:rsidR="006529EB" w:rsidRPr="007A6E68" w:rsidRDefault="0091532C" w:rsidP="007A6E6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E68">
        <w:rPr>
          <w:rFonts w:ascii="Times New Roman" w:hAnsi="Times New Roman" w:cs="Times New Roman"/>
          <w:sz w:val="24"/>
          <w:szCs w:val="24"/>
          <w:lang w:val="kk-KZ"/>
        </w:rPr>
        <w:t>тәуекел-менеджмент, макро және микроэкономика салаларындағы білім;</w:t>
      </w:r>
    </w:p>
    <w:p w14:paraId="3D01BE2A" w14:textId="7D776F6B" w:rsidR="0091532C" w:rsidRPr="007A6E68" w:rsidRDefault="0091532C" w:rsidP="007A6E6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E68">
        <w:rPr>
          <w:rFonts w:ascii="Times New Roman" w:hAnsi="Times New Roman" w:cs="Times New Roman"/>
          <w:sz w:val="24"/>
          <w:szCs w:val="24"/>
          <w:lang w:val="kk-KZ"/>
        </w:rPr>
        <w:t xml:space="preserve">қаржы ұйымдарының тәуекелдерін талдау және оларды бағалау бойынша дағдылар (өтімділік тәуекелдері, нарықтық және кредиттік тәуекелдер); </w:t>
      </w:r>
    </w:p>
    <w:p w14:paraId="4A97A5BE" w14:textId="283A7631" w:rsidR="0091532C" w:rsidRPr="007A6E68" w:rsidRDefault="0091532C" w:rsidP="007A6E6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E68">
        <w:rPr>
          <w:rFonts w:ascii="Times New Roman" w:hAnsi="Times New Roman" w:cs="Times New Roman"/>
          <w:sz w:val="24"/>
          <w:szCs w:val="24"/>
          <w:lang w:val="kk-KZ"/>
        </w:rPr>
        <w:t>деректер массивімен жұмыс істеу қабілеті;</w:t>
      </w:r>
    </w:p>
    <w:p w14:paraId="4589E0AC" w14:textId="2C78DD33" w:rsidR="006529EB" w:rsidRPr="007A6E68" w:rsidRDefault="0091532C" w:rsidP="007A6E68">
      <w:pPr>
        <w:numPr>
          <w:ilvl w:val="0"/>
          <w:numId w:val="5"/>
        </w:numPr>
        <w:tabs>
          <w:tab w:val="clear" w:pos="720"/>
          <w:tab w:val="num" w:pos="426"/>
          <w:tab w:val="left" w:pos="993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A6E68">
        <w:rPr>
          <w:rFonts w:ascii="Times New Roman" w:hAnsi="Times New Roman" w:cs="Times New Roman"/>
          <w:sz w:val="24"/>
          <w:szCs w:val="24"/>
          <w:lang w:val="kk-KZ"/>
        </w:rPr>
        <w:t>ағылшын тілін білу құпталады.</w:t>
      </w:r>
    </w:p>
    <w:sectPr w:rsidR="006529EB" w:rsidRPr="007A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176C"/>
    <w:multiLevelType w:val="multilevel"/>
    <w:tmpl w:val="6A080B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AE48EB"/>
    <w:multiLevelType w:val="multilevel"/>
    <w:tmpl w:val="66123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E7A8F"/>
    <w:multiLevelType w:val="multilevel"/>
    <w:tmpl w:val="2C2E5960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6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3" w15:restartNumberingAfterBreak="0">
    <w:nsid w:val="38640570"/>
    <w:multiLevelType w:val="multilevel"/>
    <w:tmpl w:val="3E68A3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D02"/>
    <w:rsid w:val="00074F38"/>
    <w:rsid w:val="00220438"/>
    <w:rsid w:val="0022389D"/>
    <w:rsid w:val="003D1EA8"/>
    <w:rsid w:val="00530CB8"/>
    <w:rsid w:val="005762C0"/>
    <w:rsid w:val="005D5522"/>
    <w:rsid w:val="006529EB"/>
    <w:rsid w:val="006C4F1D"/>
    <w:rsid w:val="007A6E68"/>
    <w:rsid w:val="00830133"/>
    <w:rsid w:val="0084206F"/>
    <w:rsid w:val="008727F4"/>
    <w:rsid w:val="00874B94"/>
    <w:rsid w:val="00895606"/>
    <w:rsid w:val="0091532C"/>
    <w:rsid w:val="00A1119F"/>
    <w:rsid w:val="00B85E46"/>
    <w:rsid w:val="00CC6C19"/>
    <w:rsid w:val="00D26D02"/>
    <w:rsid w:val="00DD04BA"/>
    <w:rsid w:val="00E47019"/>
    <w:rsid w:val="00F428E3"/>
    <w:rsid w:val="00FB1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2EB5A"/>
  <w15:chartTrackingRefBased/>
  <w15:docId w15:val="{CF359581-DB06-4CC3-8B30-88E6B0AF0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D0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D02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D26D0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26D02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89560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9560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95606"/>
    <w:rPr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9560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895606"/>
    <w:rPr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8956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95606"/>
    <w:rPr>
      <w:rFonts w:ascii="Segoe UI" w:hAnsi="Segoe UI" w:cs="Segoe UI"/>
      <w:sz w:val="18"/>
      <w:szCs w:val="18"/>
      <w:lang w:val="ru-RU"/>
    </w:rPr>
  </w:style>
  <w:style w:type="paragraph" w:styleId="ad">
    <w:name w:val="Body Text Indent"/>
    <w:basedOn w:val="a"/>
    <w:link w:val="ae"/>
    <w:uiPriority w:val="99"/>
    <w:rsid w:val="0083013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83013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Гибадат Ивановская</dc:creator>
  <cp:keywords/>
  <dc:description/>
  <cp:lastModifiedBy>Айсулу Исмагулова</cp:lastModifiedBy>
  <cp:revision>3</cp:revision>
  <dcterms:created xsi:type="dcterms:W3CDTF">2025-04-01T10:41:00Z</dcterms:created>
  <dcterms:modified xsi:type="dcterms:W3CDTF">2025-04-01T10:46:00Z</dcterms:modified>
</cp:coreProperties>
</file>